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1"/>
        <w:gridCol w:w="5006"/>
        <w:gridCol w:w="2111"/>
      </w:tblGrid>
      <w:tr w:rsidR="00520F52" w14:paraId="22946129" w14:textId="77777777" w:rsidTr="0FBA32AB">
        <w:tc>
          <w:tcPr>
            <w:tcW w:w="2538" w:type="dxa"/>
          </w:tcPr>
          <w:p w14:paraId="71A4B4F2" w14:textId="5955E4D9" w:rsidR="009B3C87" w:rsidRDefault="00E0368D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41C16489" wp14:editId="1492A879">
                  <wp:extent cx="11811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56BE9622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048A2078" w14:textId="1EF1B90C" w:rsidR="00520F52" w:rsidRDefault="005646DD" w:rsidP="00A44B8D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Development &amp; growth</w:t>
            </w:r>
          </w:p>
          <w:p w14:paraId="4AB32D6A" w14:textId="6EA9D62B" w:rsidR="00A44B8D" w:rsidRDefault="00DD074D" w:rsidP="00A44B8D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strategic committee meeting</w:t>
            </w:r>
          </w:p>
          <w:p w14:paraId="56E208D5" w14:textId="77777777" w:rsidR="001D1F4C" w:rsidRPr="00046F07" w:rsidRDefault="001D1F4C" w:rsidP="001D1F4C">
            <w:pPr>
              <w:tabs>
                <w:tab w:val="center" w:pos="4824"/>
              </w:tabs>
              <w:ind w:left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DA5B65C" w14:textId="3093CFF7" w:rsidR="00757A82" w:rsidRDefault="00CF024F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City University</w:t>
            </w:r>
          </w:p>
          <w:p w14:paraId="06441B54" w14:textId="75D8C22F" w:rsidR="00757A82" w:rsidRDefault="00757A82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212 N </w:t>
            </w:r>
            <w:r w:rsidR="00CF024F">
              <w:rPr>
                <w:rFonts w:ascii="Times New Roman" w:hAnsi="Times New Roman"/>
                <w:i/>
                <w:sz w:val="28"/>
              </w:rPr>
              <w:t>Border</w:t>
            </w:r>
          </w:p>
          <w:p w14:paraId="537048CE" w14:textId="23652D62" w:rsidR="00757A82" w:rsidRPr="00E52CBB" w:rsidRDefault="00757A82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 TX 75702</w:t>
            </w:r>
          </w:p>
          <w:p w14:paraId="3D6DE2A6" w14:textId="77777777" w:rsidR="00E52CBB" w:rsidRPr="00E52CBB" w:rsidRDefault="00E52CBB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3B9CDEA2" w14:textId="5AF6D8A7" w:rsidR="00E52CBB" w:rsidRPr="00E52CBB" w:rsidRDefault="00AD3FAC" w:rsidP="0C9E619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C9E6194">
              <w:rPr>
                <w:rFonts w:ascii="Times New Roman" w:hAnsi="Times New Roman"/>
                <w:i/>
                <w:iCs/>
                <w:sz w:val="28"/>
                <w:szCs w:val="28"/>
              </w:rPr>
              <w:t>T</w:t>
            </w:r>
            <w:r w:rsidR="124A3D33" w:rsidRPr="0C9E6194">
              <w:rPr>
                <w:rFonts w:ascii="Times New Roman" w:hAnsi="Times New Roman"/>
                <w:i/>
                <w:iCs/>
                <w:sz w:val="28"/>
                <w:szCs w:val="28"/>
              </w:rPr>
              <w:t>hursday</w:t>
            </w:r>
            <w:r w:rsidR="00E52CBB" w:rsidRPr="0C9E619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r w:rsidR="14AE9C58" w:rsidRPr="0C9E6194">
              <w:rPr>
                <w:rFonts w:ascii="Times New Roman" w:hAnsi="Times New Roman"/>
                <w:i/>
                <w:iCs/>
                <w:sz w:val="28"/>
                <w:szCs w:val="28"/>
              </w:rPr>
              <w:t>January</w:t>
            </w:r>
            <w:r w:rsidR="007A7097" w:rsidRPr="0C9E619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14AE9C58" w:rsidRPr="0C9E6194">
              <w:rPr>
                <w:rFonts w:ascii="Times New Roman" w:hAnsi="Times New Roman"/>
                <w:i/>
                <w:iCs/>
                <w:sz w:val="28"/>
                <w:szCs w:val="28"/>
              </w:rPr>
              <w:t>2</w:t>
            </w:r>
            <w:r w:rsidR="009B5B8E" w:rsidRPr="0C9E6194">
              <w:rPr>
                <w:rFonts w:ascii="Times New Roman" w:hAnsi="Times New Roman"/>
                <w:i/>
                <w:iCs/>
                <w:sz w:val="28"/>
                <w:szCs w:val="28"/>
              </w:rPr>
              <w:t>9</w:t>
            </w:r>
            <w:r w:rsidR="00E52CBB" w:rsidRPr="0C9E6194">
              <w:rPr>
                <w:rFonts w:ascii="Times New Roman" w:hAnsi="Times New Roman"/>
                <w:i/>
                <w:iCs/>
                <w:sz w:val="28"/>
                <w:szCs w:val="28"/>
              </w:rPr>
              <w:t>, 202</w:t>
            </w:r>
            <w:r w:rsidR="70746D21" w:rsidRPr="0C9E6194">
              <w:rPr>
                <w:rFonts w:ascii="Times New Roman" w:hAnsi="Times New Roman"/>
                <w:i/>
                <w:iCs/>
                <w:sz w:val="28"/>
                <w:szCs w:val="28"/>
              </w:rPr>
              <w:t>6</w:t>
            </w:r>
          </w:p>
          <w:p w14:paraId="11F31425" w14:textId="4C0837AC" w:rsidR="009B3C87" w:rsidRPr="00664A92" w:rsidRDefault="5F94E7F4" w:rsidP="0FBA32A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</w:rPr>
            </w:pPr>
            <w:r w:rsidRPr="0FBA32AB">
              <w:rPr>
                <w:rFonts w:ascii="Times New Roman" w:hAnsi="Times New Roman"/>
                <w:i/>
                <w:iCs/>
                <w:sz w:val="28"/>
                <w:szCs w:val="28"/>
              </w:rPr>
              <w:t>1</w:t>
            </w:r>
            <w:r w:rsidR="4E2CB0A7" w:rsidRPr="0FBA32AB">
              <w:rPr>
                <w:rFonts w:ascii="Times New Roman" w:hAnsi="Times New Roman"/>
                <w:i/>
                <w:iCs/>
                <w:sz w:val="28"/>
                <w:szCs w:val="28"/>
              </w:rPr>
              <w:t>:</w:t>
            </w:r>
            <w:r w:rsidR="69B522E7" w:rsidRPr="0FBA32AB">
              <w:rPr>
                <w:rFonts w:ascii="Times New Roman" w:hAnsi="Times New Roman"/>
                <w:i/>
                <w:iCs/>
                <w:sz w:val="28"/>
                <w:szCs w:val="28"/>
              </w:rPr>
              <w:t>3</w:t>
            </w:r>
            <w:r w:rsidR="4E2CB0A7" w:rsidRPr="0FBA32AB">
              <w:rPr>
                <w:rFonts w:ascii="Times New Roman" w:hAnsi="Times New Roman"/>
                <w:i/>
                <w:iCs/>
                <w:sz w:val="28"/>
                <w:szCs w:val="28"/>
              </w:rPr>
              <w:t>0</w:t>
            </w:r>
            <w:r w:rsidR="4BB82C5C" w:rsidRPr="0FBA32A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16E8951E" w:rsidRPr="0FBA32AB">
              <w:rPr>
                <w:rFonts w:ascii="Times New Roman" w:hAnsi="Times New Roman"/>
                <w:i/>
                <w:iCs/>
                <w:sz w:val="28"/>
                <w:szCs w:val="28"/>
              </w:rPr>
              <w:t>p</w:t>
            </w:r>
            <w:r w:rsidR="4BB82C5C" w:rsidRPr="0FBA32AB">
              <w:rPr>
                <w:rFonts w:ascii="Times New Roman" w:hAnsi="Times New Roman"/>
                <w:i/>
                <w:iCs/>
                <w:sz w:val="28"/>
                <w:szCs w:val="28"/>
              </w:rPr>
              <w:t>.m.</w:t>
            </w:r>
          </w:p>
        </w:tc>
        <w:tc>
          <w:tcPr>
            <w:tcW w:w="2139" w:type="dxa"/>
          </w:tcPr>
          <w:p w14:paraId="3558968D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316035BE" w14:textId="444C4E6A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52FA7750" w14:textId="1F64F8DA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D36A71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645ED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work session.</w:t>
      </w:r>
    </w:p>
    <w:p w14:paraId="6DC0283A" w14:textId="77777777"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FD4360C" w14:textId="77777777" w:rsidR="00CE12AF" w:rsidRPr="00BA3366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Si usted necesita ayuda con la interpretación o</w:t>
      </w:r>
      <w:r w:rsidR="00075F2D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</w:t>
      </w: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traducción de cualquier material en este sitio o en una reunión pública de la Ciudad de Tyler por favor llame al (903) </w:t>
      </w:r>
      <w:r w:rsidR="004A3725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531-125</w:t>
      </w:r>
      <w:r w:rsidR="00D36A71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0</w:t>
      </w: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.</w:t>
      </w:r>
    </w:p>
    <w:p w14:paraId="0B2A69AB" w14:textId="3E690CA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7524699C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10F4711F" w14:textId="2C4E5984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>City</w:t>
      </w:r>
      <w:r w:rsidR="00290E08" w:rsidRPr="00FA28E9">
        <w:rPr>
          <w:rFonts w:ascii="Times New Roman" w:hAnsi="Times New Roman"/>
          <w:szCs w:val="24"/>
        </w:rPr>
        <w:t xml:space="preserve"> </w:t>
      </w:r>
      <w:r w:rsidR="003E14EA">
        <w:rPr>
          <w:rFonts w:ascii="Times New Roman" w:hAnsi="Times New Roman"/>
          <w:szCs w:val="24"/>
        </w:rPr>
        <w:t>work sessions</w:t>
      </w:r>
      <w:r w:rsidRPr="00BA4725">
        <w:rPr>
          <w:rFonts w:ascii="Times New Roman" w:hAnsi="Times New Roman"/>
          <w:szCs w:val="24"/>
        </w:rPr>
        <w:t xml:space="preserve"> are accessible to </w:t>
      </w:r>
      <w:proofErr w:type="gramStart"/>
      <w:r w:rsidRPr="00BA4725">
        <w:rPr>
          <w:rFonts w:ascii="Times New Roman" w:hAnsi="Times New Roman"/>
          <w:szCs w:val="24"/>
        </w:rPr>
        <w:t>pe</w:t>
      </w:r>
      <w:r w:rsidR="00C04269" w:rsidRPr="00BA4725">
        <w:rPr>
          <w:rFonts w:ascii="Times New Roman" w:hAnsi="Times New Roman"/>
          <w:szCs w:val="24"/>
        </w:rPr>
        <w:t>rsons</w:t>
      </w:r>
      <w:proofErr w:type="gramEnd"/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 xml:space="preserve">. If any individual needs special assistance or </w:t>
      </w:r>
      <w:proofErr w:type="gramStart"/>
      <w:r w:rsidRPr="00BA4725">
        <w:rPr>
          <w:rFonts w:ascii="Times New Roman" w:hAnsi="Times New Roman"/>
          <w:szCs w:val="24"/>
        </w:rPr>
        <w:t>accommoda</w:t>
      </w:r>
      <w:r w:rsidR="002C79F1" w:rsidRPr="00BA4725">
        <w:rPr>
          <w:rFonts w:ascii="Times New Roman" w:hAnsi="Times New Roman"/>
          <w:szCs w:val="24"/>
        </w:rPr>
        <w:t>tions</w:t>
      </w:r>
      <w:proofErr w:type="gramEnd"/>
      <w:r w:rsidR="002C79F1" w:rsidRPr="00BA4725">
        <w:rPr>
          <w:rFonts w:ascii="Times New Roman" w:hAnsi="Times New Roman"/>
          <w:szCs w:val="24"/>
        </w:rPr>
        <w:t xml:space="preserve"> </w:t>
      </w:r>
      <w:proofErr w:type="gramStart"/>
      <w:r w:rsidR="002C79F1" w:rsidRPr="00BA4725">
        <w:rPr>
          <w:rFonts w:ascii="Times New Roman" w:hAnsi="Times New Roman"/>
          <w:szCs w:val="24"/>
        </w:rPr>
        <w:t>in order to</w:t>
      </w:r>
      <w:proofErr w:type="gramEnd"/>
      <w:r w:rsidR="002C79F1" w:rsidRPr="00BA4725">
        <w:rPr>
          <w:rFonts w:ascii="Times New Roman" w:hAnsi="Times New Roman"/>
          <w:szCs w:val="24"/>
        </w:rPr>
        <w:t xml:space="preserve">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</w:t>
      </w:r>
      <w:r w:rsidR="00BB2D22">
        <w:rPr>
          <w:rFonts w:ascii="Times New Roman" w:hAnsi="Times New Roman"/>
          <w:szCs w:val="24"/>
        </w:rPr>
        <w:t xml:space="preserve">Strategic </w:t>
      </w:r>
      <w:r w:rsidR="00290E08" w:rsidRPr="00BA4725">
        <w:rPr>
          <w:rFonts w:ascii="Times New Roman" w:hAnsi="Times New Roman"/>
          <w:szCs w:val="24"/>
        </w:rPr>
        <w:t>C</w:t>
      </w:r>
      <w:r w:rsidR="00CA4E9B">
        <w:rPr>
          <w:rFonts w:ascii="Times New Roman" w:hAnsi="Times New Roman"/>
          <w:szCs w:val="24"/>
        </w:rPr>
        <w:t>ommittee Meeting</w:t>
      </w:r>
      <w:r w:rsidR="00264372" w:rsidRPr="00BA4725">
        <w:rPr>
          <w:rFonts w:ascii="Times New Roman" w:hAnsi="Times New Roman"/>
          <w:szCs w:val="24"/>
        </w:rPr>
        <w:t>,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D36A71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 xml:space="preserve">in advance so </w:t>
      </w:r>
      <w:proofErr w:type="gramStart"/>
      <w:r w:rsidRPr="00BA4725">
        <w:rPr>
          <w:rFonts w:ascii="Times New Roman" w:hAnsi="Times New Roman"/>
          <w:szCs w:val="24"/>
        </w:rPr>
        <w:t>accommodations</w:t>
      </w:r>
      <w:proofErr w:type="gramEnd"/>
      <w:r w:rsidRPr="00BA4725">
        <w:rPr>
          <w:rFonts w:ascii="Times New Roman" w:hAnsi="Times New Roman"/>
          <w:szCs w:val="24"/>
        </w:rPr>
        <w:t xml:space="preserve"> can be </w:t>
      </w:r>
      <w:proofErr w:type="gramStart"/>
      <w:r w:rsidRPr="00BA4725">
        <w:rPr>
          <w:rFonts w:ascii="Times New Roman" w:hAnsi="Times New Roman"/>
          <w:szCs w:val="24"/>
        </w:rPr>
        <w:t>made</w:t>
      </w:r>
      <w:proofErr w:type="gramEnd"/>
      <w:r w:rsidRPr="00BA4725">
        <w:rPr>
          <w:rFonts w:ascii="Times New Roman" w:hAnsi="Times New Roman"/>
          <w:szCs w:val="24"/>
        </w:rPr>
        <w:t>.</w:t>
      </w:r>
    </w:p>
    <w:p w14:paraId="0CA47806" w14:textId="5F173BD5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36E7AF09" w14:textId="60308DDE" w:rsidR="00684346" w:rsidRDefault="00CA4E9B" w:rsidP="0068011F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C9E6194">
        <w:rPr>
          <w:rFonts w:ascii="Times New Roman" w:hAnsi="Times New Roman"/>
          <w:sz w:val="28"/>
          <w:szCs w:val="28"/>
        </w:rPr>
        <w:t>Call to Order</w:t>
      </w:r>
      <w:r w:rsidR="00345909" w:rsidRPr="0C9E6194">
        <w:rPr>
          <w:rFonts w:ascii="Times New Roman" w:hAnsi="Times New Roman"/>
          <w:sz w:val="28"/>
          <w:szCs w:val="28"/>
        </w:rPr>
        <w:t>.</w:t>
      </w:r>
    </w:p>
    <w:p w14:paraId="377C3C28" w14:textId="77777777" w:rsidR="0068011F" w:rsidRDefault="0068011F" w:rsidP="0068011F">
      <w:pPr>
        <w:pStyle w:val="ListParagraph"/>
        <w:rPr>
          <w:rFonts w:ascii="Times New Roman" w:hAnsi="Times New Roman"/>
          <w:sz w:val="28"/>
          <w:szCs w:val="28"/>
        </w:rPr>
      </w:pPr>
    </w:p>
    <w:p w14:paraId="0DBC4AC1" w14:textId="7CD5F746" w:rsidR="62C36D64" w:rsidRDefault="0068011F" w:rsidP="0068011F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68011F">
        <w:rPr>
          <w:rFonts w:ascii="Times New Roman" w:hAnsi="Times New Roman"/>
          <w:sz w:val="28"/>
          <w:szCs w:val="28"/>
        </w:rPr>
        <w:t>Presentation by Allen Boone Humphries Robinson</w:t>
      </w:r>
      <w:r>
        <w:rPr>
          <w:rFonts w:ascii="Times New Roman" w:hAnsi="Times New Roman"/>
          <w:sz w:val="28"/>
          <w:szCs w:val="28"/>
        </w:rPr>
        <w:t>,</w:t>
      </w:r>
      <w:r w:rsidRPr="0068011F">
        <w:rPr>
          <w:rFonts w:ascii="Times New Roman" w:hAnsi="Times New Roman"/>
          <w:sz w:val="28"/>
          <w:szCs w:val="28"/>
        </w:rPr>
        <w:t xml:space="preserve"> LLP regarding </w:t>
      </w:r>
      <w:r w:rsidRPr="0C9E6194">
        <w:rPr>
          <w:rFonts w:ascii="Times New Roman" w:hAnsi="Times New Roman"/>
          <w:sz w:val="28"/>
          <w:szCs w:val="28"/>
        </w:rPr>
        <w:t xml:space="preserve">Parkside Development </w:t>
      </w:r>
      <w:r w:rsidRPr="0068011F">
        <w:rPr>
          <w:rFonts w:ascii="Times New Roman" w:hAnsi="Times New Roman"/>
          <w:sz w:val="28"/>
          <w:szCs w:val="28"/>
        </w:rPr>
        <w:t>Municipal Management District</w:t>
      </w:r>
      <w:r>
        <w:rPr>
          <w:rFonts w:ascii="Times New Roman" w:hAnsi="Times New Roman"/>
          <w:sz w:val="28"/>
          <w:szCs w:val="28"/>
        </w:rPr>
        <w:t>.</w:t>
      </w:r>
    </w:p>
    <w:p w14:paraId="0408ACC0" w14:textId="77777777" w:rsidR="0068011F" w:rsidRDefault="0068011F" w:rsidP="0068011F">
      <w:pPr>
        <w:pStyle w:val="ListParagraph"/>
        <w:rPr>
          <w:rFonts w:ascii="Times New Roman" w:hAnsi="Times New Roman"/>
          <w:sz w:val="28"/>
          <w:szCs w:val="28"/>
        </w:rPr>
      </w:pPr>
    </w:p>
    <w:p w14:paraId="76530E46" w14:textId="3E3D4F16" w:rsidR="0077593E" w:rsidRDefault="62C36D64" w:rsidP="0068011F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FBA32AB">
        <w:rPr>
          <w:rFonts w:ascii="Times New Roman" w:hAnsi="Times New Roman"/>
          <w:sz w:val="28"/>
          <w:szCs w:val="28"/>
        </w:rPr>
        <w:t xml:space="preserve">Committee </w:t>
      </w:r>
      <w:r w:rsidR="08083BD7" w:rsidRPr="0FBA32AB">
        <w:rPr>
          <w:rFonts w:ascii="Times New Roman" w:hAnsi="Times New Roman"/>
          <w:sz w:val="28"/>
          <w:szCs w:val="28"/>
        </w:rPr>
        <w:t>Liaison</w:t>
      </w:r>
      <w:r w:rsidRPr="0FBA32AB">
        <w:rPr>
          <w:rFonts w:ascii="Times New Roman" w:hAnsi="Times New Roman"/>
          <w:sz w:val="28"/>
          <w:szCs w:val="28"/>
        </w:rPr>
        <w:t xml:space="preserve"> Report</w:t>
      </w:r>
      <w:r w:rsidR="0068011F">
        <w:rPr>
          <w:rFonts w:ascii="Times New Roman" w:hAnsi="Times New Roman"/>
          <w:sz w:val="28"/>
          <w:szCs w:val="28"/>
        </w:rPr>
        <w:t xml:space="preserve"> regarding city-wide growth and development projects.</w:t>
      </w:r>
    </w:p>
    <w:p w14:paraId="34EE7414" w14:textId="77777777" w:rsidR="0068011F" w:rsidRPr="0068011F" w:rsidRDefault="0068011F" w:rsidP="0068011F">
      <w:pPr>
        <w:pStyle w:val="ListParagraph"/>
        <w:rPr>
          <w:rFonts w:ascii="Times New Roman" w:hAnsi="Times New Roman"/>
          <w:szCs w:val="24"/>
        </w:rPr>
      </w:pPr>
    </w:p>
    <w:p w14:paraId="738BDAC3" w14:textId="45FDCEAC" w:rsidR="00386B6D" w:rsidRPr="00386B6D" w:rsidRDefault="00386B6D" w:rsidP="0068011F">
      <w:pPr>
        <w:pStyle w:val="ListParagraph"/>
        <w:numPr>
          <w:ilvl w:val="0"/>
          <w:numId w:val="9"/>
        </w:numPr>
        <w:rPr>
          <w:rFonts w:ascii="Times New Roman" w:hAnsi="Times New Roman"/>
          <w:szCs w:val="24"/>
        </w:rPr>
      </w:pPr>
      <w:r w:rsidRPr="00E21791">
        <w:rPr>
          <w:rFonts w:ascii="Times New Roman" w:hAnsi="Times New Roman"/>
          <w:sz w:val="28"/>
          <w:szCs w:val="28"/>
        </w:rPr>
        <w:t>Adjourn</w:t>
      </w:r>
      <w:r w:rsidR="00345909">
        <w:rPr>
          <w:rFonts w:ascii="Times New Roman" w:hAnsi="Times New Roman"/>
          <w:sz w:val="28"/>
          <w:szCs w:val="28"/>
        </w:rPr>
        <w:t>.</w:t>
      </w:r>
    </w:p>
    <w:p w14:paraId="7132B625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4182AD64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4D42AA39" w14:textId="207C743E" w:rsidR="00A06484" w:rsidRPr="002B0E1D" w:rsidRDefault="00A06484" w:rsidP="0C9E6194">
      <w:pPr>
        <w:rPr>
          <w:rFonts w:ascii="Times New Roman" w:hAnsi="Times New Roman"/>
        </w:rPr>
      </w:pPr>
      <w:r w:rsidRPr="0FBA32AB">
        <w:rPr>
          <w:rFonts w:ascii="Times New Roman" w:hAnsi="Times New Roman"/>
        </w:rPr>
        <w:t>This is to certify that on the ______</w:t>
      </w:r>
      <w:r w:rsidR="00CB5431" w:rsidRPr="0FBA32AB">
        <w:rPr>
          <w:rFonts w:ascii="Times New Roman" w:hAnsi="Times New Roman"/>
        </w:rPr>
        <w:t>_ day of _________________, 202</w:t>
      </w:r>
      <w:r w:rsidR="43F9C64C" w:rsidRPr="0FBA32AB">
        <w:rPr>
          <w:rFonts w:ascii="Times New Roman" w:hAnsi="Times New Roman"/>
        </w:rPr>
        <w:t>6</w:t>
      </w:r>
      <w:r w:rsidRPr="0FBA32AB">
        <w:rPr>
          <w:rFonts w:ascii="Times New Roman" w:hAnsi="Times New Roman"/>
        </w:rPr>
        <w:t>, at _________ M., the above notice was posted on the bulletin boards of City Hall.</w:t>
      </w:r>
    </w:p>
    <w:p w14:paraId="11891ED5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547087D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7C18920E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59988B23" w14:textId="77777777" w:rsidR="00975AF3" w:rsidRDefault="00975AF3" w:rsidP="00975AF3">
      <w:pPr>
        <w:rPr>
          <w:rFonts w:ascii="Times New Roman" w:hAnsi="Times New Roman"/>
          <w:szCs w:val="24"/>
        </w:rPr>
      </w:pPr>
    </w:p>
    <w:p w14:paraId="3B6C770D" w14:textId="466B849E" w:rsidR="00975AF3" w:rsidRPr="002B0E1D" w:rsidRDefault="00975AF3" w:rsidP="0C9E6194">
      <w:pPr>
        <w:rPr>
          <w:rFonts w:ascii="Times New Roman" w:hAnsi="Times New Roman"/>
        </w:rPr>
      </w:pPr>
      <w:r w:rsidRPr="0C9E6194">
        <w:rPr>
          <w:rFonts w:ascii="Times New Roman" w:hAnsi="Times New Roman"/>
        </w:rPr>
        <w:t>This is to certify that on the _______ day of _________________, 202</w:t>
      </w:r>
      <w:r w:rsidR="67AA3E51" w:rsidRPr="0C9E6194">
        <w:rPr>
          <w:rFonts w:ascii="Times New Roman" w:hAnsi="Times New Roman"/>
        </w:rPr>
        <w:t>6</w:t>
      </w:r>
      <w:r w:rsidRPr="0C9E6194">
        <w:rPr>
          <w:rFonts w:ascii="Times New Roman" w:hAnsi="Times New Roman"/>
        </w:rPr>
        <w:t>, at _________ M., the above notice was posted on the door of City University, 212 N. Border,</w:t>
      </w:r>
      <w:r w:rsidR="00800319" w:rsidRPr="0C9E6194">
        <w:rPr>
          <w:rFonts w:ascii="Times New Roman" w:hAnsi="Times New Roman"/>
        </w:rPr>
        <w:t xml:space="preserve"> Tyler, TX, 75702</w:t>
      </w:r>
      <w:r w:rsidRPr="0C9E6194">
        <w:rPr>
          <w:rFonts w:ascii="Times New Roman" w:hAnsi="Times New Roman"/>
        </w:rPr>
        <w:t>.</w:t>
      </w:r>
    </w:p>
    <w:p w14:paraId="4B1FF2E2" w14:textId="77777777" w:rsidR="00975AF3" w:rsidRPr="002B0E1D" w:rsidRDefault="00975AF3" w:rsidP="00975AF3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23B594AE" w14:textId="77777777" w:rsidR="00975AF3" w:rsidRPr="002B0E1D" w:rsidRDefault="00975AF3" w:rsidP="00975AF3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55A81773" w14:textId="4C1EAA10" w:rsidR="00A06484" w:rsidRPr="002B0E1D" w:rsidRDefault="00975AF3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Staff Designee</w:t>
      </w:r>
    </w:p>
    <w:sectPr w:rsidR="00A06484" w:rsidRPr="002B0E1D">
      <w:footerReference w:type="default" r:id="rId11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16BE8" w14:textId="77777777" w:rsidR="001D638D" w:rsidRDefault="001D638D">
      <w:r>
        <w:separator/>
      </w:r>
    </w:p>
  </w:endnote>
  <w:endnote w:type="continuationSeparator" w:id="0">
    <w:p w14:paraId="6F42457E" w14:textId="77777777" w:rsidR="001D638D" w:rsidRDefault="001D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14A2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365CB" w14:textId="77777777" w:rsidR="001D638D" w:rsidRDefault="001D638D">
      <w:r>
        <w:separator/>
      </w:r>
    </w:p>
  </w:footnote>
  <w:footnote w:type="continuationSeparator" w:id="0">
    <w:p w14:paraId="4EFEAE82" w14:textId="77777777" w:rsidR="001D638D" w:rsidRDefault="001D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8171C84"/>
    <w:multiLevelType w:val="hybridMultilevel"/>
    <w:tmpl w:val="742E9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C27BC6"/>
    <w:multiLevelType w:val="hybridMultilevel"/>
    <w:tmpl w:val="BBB21B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A0BD1"/>
    <w:multiLevelType w:val="hybridMultilevel"/>
    <w:tmpl w:val="40DEDC18"/>
    <w:lvl w:ilvl="0" w:tplc="864A288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7E7F18A0"/>
    <w:multiLevelType w:val="hybridMultilevel"/>
    <w:tmpl w:val="CB46F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713824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933274381">
    <w:abstractNumId w:val="7"/>
  </w:num>
  <w:num w:numId="3" w16cid:durableId="1203442422">
    <w:abstractNumId w:val="3"/>
  </w:num>
  <w:num w:numId="4" w16cid:durableId="6114014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05814667">
    <w:abstractNumId w:val="6"/>
  </w:num>
  <w:num w:numId="6" w16cid:durableId="380783777">
    <w:abstractNumId w:val="4"/>
  </w:num>
  <w:num w:numId="7" w16cid:durableId="56756261">
    <w:abstractNumId w:val="5"/>
  </w:num>
  <w:num w:numId="8" w16cid:durableId="764181911">
    <w:abstractNumId w:val="2"/>
  </w:num>
  <w:num w:numId="9" w16cid:durableId="190737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8F"/>
    <w:rsid w:val="0000524D"/>
    <w:rsid w:val="00005C53"/>
    <w:rsid w:val="000074F6"/>
    <w:rsid w:val="000105D3"/>
    <w:rsid w:val="00010C1D"/>
    <w:rsid w:val="00012193"/>
    <w:rsid w:val="00015290"/>
    <w:rsid w:val="000309A4"/>
    <w:rsid w:val="00046EAA"/>
    <w:rsid w:val="00046F07"/>
    <w:rsid w:val="00050C5C"/>
    <w:rsid w:val="00061420"/>
    <w:rsid w:val="00063A93"/>
    <w:rsid w:val="00072E9C"/>
    <w:rsid w:val="00075F2D"/>
    <w:rsid w:val="0008033A"/>
    <w:rsid w:val="00091412"/>
    <w:rsid w:val="000A372A"/>
    <w:rsid w:val="000A6AED"/>
    <w:rsid w:val="000A7FAD"/>
    <w:rsid w:val="000B0C19"/>
    <w:rsid w:val="000B138F"/>
    <w:rsid w:val="000B6865"/>
    <w:rsid w:val="000C2B44"/>
    <w:rsid w:val="000D07DD"/>
    <w:rsid w:val="000D08B5"/>
    <w:rsid w:val="000D77A4"/>
    <w:rsid w:val="000E27EA"/>
    <w:rsid w:val="000F51C1"/>
    <w:rsid w:val="000F5A0C"/>
    <w:rsid w:val="000F6F90"/>
    <w:rsid w:val="00100711"/>
    <w:rsid w:val="0010329C"/>
    <w:rsid w:val="00110364"/>
    <w:rsid w:val="001218D0"/>
    <w:rsid w:val="00122CAC"/>
    <w:rsid w:val="00123C1A"/>
    <w:rsid w:val="00134212"/>
    <w:rsid w:val="001456F0"/>
    <w:rsid w:val="0014622D"/>
    <w:rsid w:val="00163744"/>
    <w:rsid w:val="00166C8C"/>
    <w:rsid w:val="00176C2B"/>
    <w:rsid w:val="00185795"/>
    <w:rsid w:val="001874DE"/>
    <w:rsid w:val="001920FA"/>
    <w:rsid w:val="00193E08"/>
    <w:rsid w:val="001A1EB3"/>
    <w:rsid w:val="001A79D3"/>
    <w:rsid w:val="001B073B"/>
    <w:rsid w:val="001B17D1"/>
    <w:rsid w:val="001C6741"/>
    <w:rsid w:val="001D1F4C"/>
    <w:rsid w:val="001D2DC5"/>
    <w:rsid w:val="001D638D"/>
    <w:rsid w:val="001E0DC6"/>
    <w:rsid w:val="001F1C0B"/>
    <w:rsid w:val="001F4CBC"/>
    <w:rsid w:val="001F4FEE"/>
    <w:rsid w:val="002039D3"/>
    <w:rsid w:val="00203A9C"/>
    <w:rsid w:val="00204FD0"/>
    <w:rsid w:val="0021594D"/>
    <w:rsid w:val="00221A93"/>
    <w:rsid w:val="00223792"/>
    <w:rsid w:val="00223C0F"/>
    <w:rsid w:val="00233C73"/>
    <w:rsid w:val="00234F9D"/>
    <w:rsid w:val="002356A7"/>
    <w:rsid w:val="00243EDB"/>
    <w:rsid w:val="00252E46"/>
    <w:rsid w:val="002536F5"/>
    <w:rsid w:val="00255C9C"/>
    <w:rsid w:val="00264372"/>
    <w:rsid w:val="00265360"/>
    <w:rsid w:val="0026704E"/>
    <w:rsid w:val="00282BBA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9F1"/>
    <w:rsid w:val="002D7F60"/>
    <w:rsid w:val="002E008C"/>
    <w:rsid w:val="002E1ECF"/>
    <w:rsid w:val="002E35A4"/>
    <w:rsid w:val="002E547F"/>
    <w:rsid w:val="002E6C03"/>
    <w:rsid w:val="002F31F4"/>
    <w:rsid w:val="00301F56"/>
    <w:rsid w:val="003032D2"/>
    <w:rsid w:val="003201F2"/>
    <w:rsid w:val="00321A0F"/>
    <w:rsid w:val="0032618F"/>
    <w:rsid w:val="00334104"/>
    <w:rsid w:val="0033478E"/>
    <w:rsid w:val="00342C98"/>
    <w:rsid w:val="00345909"/>
    <w:rsid w:val="003547B4"/>
    <w:rsid w:val="00367F17"/>
    <w:rsid w:val="00374639"/>
    <w:rsid w:val="003779F7"/>
    <w:rsid w:val="00380EA7"/>
    <w:rsid w:val="00386B6D"/>
    <w:rsid w:val="003941C1"/>
    <w:rsid w:val="00394EF0"/>
    <w:rsid w:val="003969F9"/>
    <w:rsid w:val="003A4514"/>
    <w:rsid w:val="003A4937"/>
    <w:rsid w:val="003A6B10"/>
    <w:rsid w:val="003A7EAC"/>
    <w:rsid w:val="003A7F3B"/>
    <w:rsid w:val="003B1086"/>
    <w:rsid w:val="003B1129"/>
    <w:rsid w:val="003B3893"/>
    <w:rsid w:val="003B440E"/>
    <w:rsid w:val="003B502E"/>
    <w:rsid w:val="003B686B"/>
    <w:rsid w:val="003C0206"/>
    <w:rsid w:val="003C75CB"/>
    <w:rsid w:val="003D5543"/>
    <w:rsid w:val="003D71F0"/>
    <w:rsid w:val="003E14EA"/>
    <w:rsid w:val="003E4D12"/>
    <w:rsid w:val="003E596B"/>
    <w:rsid w:val="003F402A"/>
    <w:rsid w:val="00435249"/>
    <w:rsid w:val="00440293"/>
    <w:rsid w:val="00442D57"/>
    <w:rsid w:val="00463262"/>
    <w:rsid w:val="0047257D"/>
    <w:rsid w:val="004742A4"/>
    <w:rsid w:val="004A3725"/>
    <w:rsid w:val="004A3FB4"/>
    <w:rsid w:val="004B2559"/>
    <w:rsid w:val="004B375A"/>
    <w:rsid w:val="004D057F"/>
    <w:rsid w:val="004D45C1"/>
    <w:rsid w:val="004D606E"/>
    <w:rsid w:val="004D6B91"/>
    <w:rsid w:val="004E05E1"/>
    <w:rsid w:val="004E53FD"/>
    <w:rsid w:val="004E580E"/>
    <w:rsid w:val="004F1074"/>
    <w:rsid w:val="004F3FBA"/>
    <w:rsid w:val="004F467C"/>
    <w:rsid w:val="004F6F7D"/>
    <w:rsid w:val="0050331F"/>
    <w:rsid w:val="00505670"/>
    <w:rsid w:val="005056DB"/>
    <w:rsid w:val="00507EFD"/>
    <w:rsid w:val="00514E97"/>
    <w:rsid w:val="00520F52"/>
    <w:rsid w:val="00527DC3"/>
    <w:rsid w:val="005300EB"/>
    <w:rsid w:val="00530CE6"/>
    <w:rsid w:val="005550F7"/>
    <w:rsid w:val="00563A5B"/>
    <w:rsid w:val="005646C4"/>
    <w:rsid w:val="005646DD"/>
    <w:rsid w:val="00565A41"/>
    <w:rsid w:val="0056739F"/>
    <w:rsid w:val="005677EF"/>
    <w:rsid w:val="00567A74"/>
    <w:rsid w:val="005709BF"/>
    <w:rsid w:val="00570ECA"/>
    <w:rsid w:val="0057155A"/>
    <w:rsid w:val="005768C5"/>
    <w:rsid w:val="00577A08"/>
    <w:rsid w:val="00586846"/>
    <w:rsid w:val="00587DDD"/>
    <w:rsid w:val="005907CE"/>
    <w:rsid w:val="00593683"/>
    <w:rsid w:val="0059420D"/>
    <w:rsid w:val="005A0CC2"/>
    <w:rsid w:val="005B270A"/>
    <w:rsid w:val="005B6F9B"/>
    <w:rsid w:val="005C1D41"/>
    <w:rsid w:val="005C6FCA"/>
    <w:rsid w:val="005C7EDA"/>
    <w:rsid w:val="005D0BAF"/>
    <w:rsid w:val="005D374F"/>
    <w:rsid w:val="005E38DF"/>
    <w:rsid w:val="005E3E04"/>
    <w:rsid w:val="005E64F4"/>
    <w:rsid w:val="005F29F7"/>
    <w:rsid w:val="005F3EE0"/>
    <w:rsid w:val="005F40DA"/>
    <w:rsid w:val="005F6BDB"/>
    <w:rsid w:val="00602614"/>
    <w:rsid w:val="00607F78"/>
    <w:rsid w:val="00611F37"/>
    <w:rsid w:val="006128ED"/>
    <w:rsid w:val="00615DAA"/>
    <w:rsid w:val="0061660C"/>
    <w:rsid w:val="00622119"/>
    <w:rsid w:val="006224F4"/>
    <w:rsid w:val="00632048"/>
    <w:rsid w:val="00634FC8"/>
    <w:rsid w:val="006418FF"/>
    <w:rsid w:val="00645ED5"/>
    <w:rsid w:val="00646A3B"/>
    <w:rsid w:val="00653E2B"/>
    <w:rsid w:val="0066451F"/>
    <w:rsid w:val="00664A92"/>
    <w:rsid w:val="00673B67"/>
    <w:rsid w:val="00676C02"/>
    <w:rsid w:val="00677C3A"/>
    <w:rsid w:val="0068011F"/>
    <w:rsid w:val="00684346"/>
    <w:rsid w:val="00690745"/>
    <w:rsid w:val="006A2031"/>
    <w:rsid w:val="006A401E"/>
    <w:rsid w:val="006B07F1"/>
    <w:rsid w:val="006B3E5D"/>
    <w:rsid w:val="006C2703"/>
    <w:rsid w:val="006C30E7"/>
    <w:rsid w:val="006F1CF9"/>
    <w:rsid w:val="006F35D7"/>
    <w:rsid w:val="00703FE1"/>
    <w:rsid w:val="00707C7B"/>
    <w:rsid w:val="00712CC7"/>
    <w:rsid w:val="00713CC2"/>
    <w:rsid w:val="0071673A"/>
    <w:rsid w:val="00716E19"/>
    <w:rsid w:val="00717D03"/>
    <w:rsid w:val="00724B24"/>
    <w:rsid w:val="0074278D"/>
    <w:rsid w:val="00743897"/>
    <w:rsid w:val="007440D0"/>
    <w:rsid w:val="00747444"/>
    <w:rsid w:val="007547B7"/>
    <w:rsid w:val="00757A82"/>
    <w:rsid w:val="00761542"/>
    <w:rsid w:val="0077593E"/>
    <w:rsid w:val="007955D1"/>
    <w:rsid w:val="007A16C4"/>
    <w:rsid w:val="007A7097"/>
    <w:rsid w:val="007B4660"/>
    <w:rsid w:val="007C5506"/>
    <w:rsid w:val="007C5AB2"/>
    <w:rsid w:val="007D03F0"/>
    <w:rsid w:val="007D13F7"/>
    <w:rsid w:val="007D53C0"/>
    <w:rsid w:val="007E1C0D"/>
    <w:rsid w:val="007E5EB3"/>
    <w:rsid w:val="007E5F2C"/>
    <w:rsid w:val="007E6962"/>
    <w:rsid w:val="007F3CC8"/>
    <w:rsid w:val="00800319"/>
    <w:rsid w:val="00820512"/>
    <w:rsid w:val="00821C6C"/>
    <w:rsid w:val="00842A33"/>
    <w:rsid w:val="008545D3"/>
    <w:rsid w:val="0085757D"/>
    <w:rsid w:val="00860F3D"/>
    <w:rsid w:val="008721C4"/>
    <w:rsid w:val="00887D78"/>
    <w:rsid w:val="00895F90"/>
    <w:rsid w:val="00896AE5"/>
    <w:rsid w:val="008B0E19"/>
    <w:rsid w:val="008B5F48"/>
    <w:rsid w:val="008C6250"/>
    <w:rsid w:val="008D1595"/>
    <w:rsid w:val="008D2EA3"/>
    <w:rsid w:val="008D32CB"/>
    <w:rsid w:val="008D7ECA"/>
    <w:rsid w:val="008E1622"/>
    <w:rsid w:val="008E2428"/>
    <w:rsid w:val="008E28C3"/>
    <w:rsid w:val="008E3436"/>
    <w:rsid w:val="008E4E41"/>
    <w:rsid w:val="008F0889"/>
    <w:rsid w:val="008F74DF"/>
    <w:rsid w:val="009027F2"/>
    <w:rsid w:val="00930E66"/>
    <w:rsid w:val="009371BA"/>
    <w:rsid w:val="0095090A"/>
    <w:rsid w:val="00952611"/>
    <w:rsid w:val="009543EA"/>
    <w:rsid w:val="00957915"/>
    <w:rsid w:val="009611CB"/>
    <w:rsid w:val="00975A2D"/>
    <w:rsid w:val="00975AF3"/>
    <w:rsid w:val="009802D8"/>
    <w:rsid w:val="009829B4"/>
    <w:rsid w:val="00986297"/>
    <w:rsid w:val="00994CA8"/>
    <w:rsid w:val="009A1CAA"/>
    <w:rsid w:val="009B3C87"/>
    <w:rsid w:val="009B5B8E"/>
    <w:rsid w:val="009D23C3"/>
    <w:rsid w:val="009D25C1"/>
    <w:rsid w:val="009D3619"/>
    <w:rsid w:val="009E2FC4"/>
    <w:rsid w:val="009E5691"/>
    <w:rsid w:val="00A06484"/>
    <w:rsid w:val="00A114FC"/>
    <w:rsid w:val="00A11850"/>
    <w:rsid w:val="00A248F8"/>
    <w:rsid w:val="00A40387"/>
    <w:rsid w:val="00A42ED4"/>
    <w:rsid w:val="00A44B8D"/>
    <w:rsid w:val="00A53C7B"/>
    <w:rsid w:val="00A76600"/>
    <w:rsid w:val="00A80F77"/>
    <w:rsid w:val="00A839B1"/>
    <w:rsid w:val="00A91ED7"/>
    <w:rsid w:val="00A92441"/>
    <w:rsid w:val="00A967CF"/>
    <w:rsid w:val="00AA1A65"/>
    <w:rsid w:val="00AA2C6C"/>
    <w:rsid w:val="00AC5555"/>
    <w:rsid w:val="00AC7247"/>
    <w:rsid w:val="00AD2F41"/>
    <w:rsid w:val="00AD3221"/>
    <w:rsid w:val="00AD3FAC"/>
    <w:rsid w:val="00AD5541"/>
    <w:rsid w:val="00AE140C"/>
    <w:rsid w:val="00AF7B25"/>
    <w:rsid w:val="00B07721"/>
    <w:rsid w:val="00B10104"/>
    <w:rsid w:val="00B12425"/>
    <w:rsid w:val="00B37474"/>
    <w:rsid w:val="00B52530"/>
    <w:rsid w:val="00B56EA1"/>
    <w:rsid w:val="00B602BF"/>
    <w:rsid w:val="00B603F8"/>
    <w:rsid w:val="00B666AC"/>
    <w:rsid w:val="00B67341"/>
    <w:rsid w:val="00B75751"/>
    <w:rsid w:val="00B858E5"/>
    <w:rsid w:val="00B93BB7"/>
    <w:rsid w:val="00BA28E2"/>
    <w:rsid w:val="00BA3366"/>
    <w:rsid w:val="00BA4725"/>
    <w:rsid w:val="00BA6093"/>
    <w:rsid w:val="00BB0569"/>
    <w:rsid w:val="00BB2204"/>
    <w:rsid w:val="00BB2D22"/>
    <w:rsid w:val="00BB5F2E"/>
    <w:rsid w:val="00BC0DFB"/>
    <w:rsid w:val="00BC13F1"/>
    <w:rsid w:val="00BC67D9"/>
    <w:rsid w:val="00BD30EE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3C05"/>
    <w:rsid w:val="00C329E0"/>
    <w:rsid w:val="00C33152"/>
    <w:rsid w:val="00C35708"/>
    <w:rsid w:val="00C3786E"/>
    <w:rsid w:val="00C40066"/>
    <w:rsid w:val="00C405BA"/>
    <w:rsid w:val="00C447E9"/>
    <w:rsid w:val="00C50027"/>
    <w:rsid w:val="00C506E3"/>
    <w:rsid w:val="00C52347"/>
    <w:rsid w:val="00C53A29"/>
    <w:rsid w:val="00C54DD7"/>
    <w:rsid w:val="00C61472"/>
    <w:rsid w:val="00C6242B"/>
    <w:rsid w:val="00C6632B"/>
    <w:rsid w:val="00C7387A"/>
    <w:rsid w:val="00C74447"/>
    <w:rsid w:val="00C86410"/>
    <w:rsid w:val="00C92409"/>
    <w:rsid w:val="00C9285B"/>
    <w:rsid w:val="00C958DA"/>
    <w:rsid w:val="00C95BBD"/>
    <w:rsid w:val="00CA4E9B"/>
    <w:rsid w:val="00CB49B5"/>
    <w:rsid w:val="00CB5431"/>
    <w:rsid w:val="00CC3A73"/>
    <w:rsid w:val="00CE12AF"/>
    <w:rsid w:val="00CE323C"/>
    <w:rsid w:val="00CE5B77"/>
    <w:rsid w:val="00CE5C35"/>
    <w:rsid w:val="00CF024F"/>
    <w:rsid w:val="00CF4BED"/>
    <w:rsid w:val="00D13156"/>
    <w:rsid w:val="00D36A71"/>
    <w:rsid w:val="00D43C57"/>
    <w:rsid w:val="00D45011"/>
    <w:rsid w:val="00D51870"/>
    <w:rsid w:val="00D6459B"/>
    <w:rsid w:val="00D72CB5"/>
    <w:rsid w:val="00D81D21"/>
    <w:rsid w:val="00D821A3"/>
    <w:rsid w:val="00D821D2"/>
    <w:rsid w:val="00D84A9E"/>
    <w:rsid w:val="00D85AD5"/>
    <w:rsid w:val="00DA1B92"/>
    <w:rsid w:val="00DB6357"/>
    <w:rsid w:val="00DB7A3F"/>
    <w:rsid w:val="00DC31D1"/>
    <w:rsid w:val="00DD074D"/>
    <w:rsid w:val="00DD71A6"/>
    <w:rsid w:val="00DF1861"/>
    <w:rsid w:val="00DF2EA1"/>
    <w:rsid w:val="00DF3AF7"/>
    <w:rsid w:val="00E0368D"/>
    <w:rsid w:val="00E05E52"/>
    <w:rsid w:val="00E0732D"/>
    <w:rsid w:val="00E16417"/>
    <w:rsid w:val="00E16D66"/>
    <w:rsid w:val="00E21791"/>
    <w:rsid w:val="00E22C52"/>
    <w:rsid w:val="00E244E3"/>
    <w:rsid w:val="00E30716"/>
    <w:rsid w:val="00E36898"/>
    <w:rsid w:val="00E41DFB"/>
    <w:rsid w:val="00E52CBB"/>
    <w:rsid w:val="00E60B69"/>
    <w:rsid w:val="00E762CA"/>
    <w:rsid w:val="00E775C6"/>
    <w:rsid w:val="00E828E7"/>
    <w:rsid w:val="00E922A6"/>
    <w:rsid w:val="00EB7EF8"/>
    <w:rsid w:val="00EC3082"/>
    <w:rsid w:val="00EF124C"/>
    <w:rsid w:val="00EF31BE"/>
    <w:rsid w:val="00F15E38"/>
    <w:rsid w:val="00F17DD3"/>
    <w:rsid w:val="00F307AD"/>
    <w:rsid w:val="00F412E9"/>
    <w:rsid w:val="00F43F63"/>
    <w:rsid w:val="00F547ED"/>
    <w:rsid w:val="00F55529"/>
    <w:rsid w:val="00F6240C"/>
    <w:rsid w:val="00F71B87"/>
    <w:rsid w:val="00F7438D"/>
    <w:rsid w:val="00F75174"/>
    <w:rsid w:val="00F77261"/>
    <w:rsid w:val="00F80BB9"/>
    <w:rsid w:val="00F847B7"/>
    <w:rsid w:val="00F9132F"/>
    <w:rsid w:val="00FA21AF"/>
    <w:rsid w:val="00FA28E9"/>
    <w:rsid w:val="00FA2D25"/>
    <w:rsid w:val="00FC477B"/>
    <w:rsid w:val="00FD1831"/>
    <w:rsid w:val="00FD5A2D"/>
    <w:rsid w:val="00FD5A34"/>
    <w:rsid w:val="00FE107F"/>
    <w:rsid w:val="00FE3E4A"/>
    <w:rsid w:val="00FE750C"/>
    <w:rsid w:val="00FF6520"/>
    <w:rsid w:val="00FF6C7D"/>
    <w:rsid w:val="01B7C3F1"/>
    <w:rsid w:val="08083BD7"/>
    <w:rsid w:val="0C9E6194"/>
    <w:rsid w:val="0FBA32AB"/>
    <w:rsid w:val="124A3D33"/>
    <w:rsid w:val="14AE9C58"/>
    <w:rsid w:val="16E8951E"/>
    <w:rsid w:val="236EAD45"/>
    <w:rsid w:val="43F9C64C"/>
    <w:rsid w:val="4BB82C5C"/>
    <w:rsid w:val="4E2CB0A7"/>
    <w:rsid w:val="5F94E7F4"/>
    <w:rsid w:val="62C36D64"/>
    <w:rsid w:val="67AA3E51"/>
    <w:rsid w:val="69B522E7"/>
    <w:rsid w:val="70746D21"/>
    <w:rsid w:val="715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9CCBA"/>
  <w15:chartTrackingRefBased/>
  <w15:docId w15:val="{A1A6F47B-950E-4371-A55D-54C03E09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  <w:style w:type="paragraph" w:styleId="ListParagraph">
    <w:name w:val="List Paragraph"/>
    <w:basedOn w:val="Normal"/>
    <w:uiPriority w:val="34"/>
    <w:qFormat/>
    <w:rsid w:val="00CA4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433c1-05cc-43a9-9722-d9dbf57df284" xsi:nil="true"/>
    <lcf76f155ced4ddcb4097134ff3c332f xmlns="070e7e9f-0b74-437b-91a7-c162580a3d66">
      <Terms xmlns="http://schemas.microsoft.com/office/infopath/2007/PartnerControls"/>
    </lcf76f155ced4ddcb4097134ff3c332f>
    <Doc_x002e_Description xmlns="070e7e9f-0b74-437b-91a7-c162580a3d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A5BCFB475F54EAFC39C22C84C8A68" ma:contentTypeVersion="15" ma:contentTypeDescription="Create a new document." ma:contentTypeScope="" ma:versionID="52ecf6085e53c4fa382f51cd84ab94e1">
  <xsd:schema xmlns:xsd="http://www.w3.org/2001/XMLSchema" xmlns:xs="http://www.w3.org/2001/XMLSchema" xmlns:p="http://schemas.microsoft.com/office/2006/metadata/properties" xmlns:ns2="070e7e9f-0b74-437b-91a7-c162580a3d66" xmlns:ns3="ec0433c1-05cc-43a9-9722-d9dbf57df284" targetNamespace="http://schemas.microsoft.com/office/2006/metadata/properties" ma:root="true" ma:fieldsID="097529af15d8cbf553b13f73c934e303" ns2:_="" ns3:_="">
    <xsd:import namespace="070e7e9f-0b74-437b-91a7-c162580a3d66"/>
    <xsd:import namespace="ec0433c1-05cc-43a9-9722-d9dbf57df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oc_x002e_Descri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e7e9f-0b74-437b-91a7-c162580a3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oc_x002e_Description" ma:index="19" nillable="true" ma:displayName="Doc. Description" ma:format="Dropdown" ma:internalName="Doc_x002e_Description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33c1-05cc-43a9-9722-d9dbf57df28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6961ec7-3194-4dca-8881-9c94644c1166}" ma:internalName="TaxCatchAll" ma:showField="CatchAllData" ma:web="ec0433c1-05cc-43a9-9722-d9dbf57df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7410D3-59B0-4952-AEF9-DB7B2F3070BD}">
  <ds:schemaRefs>
    <ds:schemaRef ds:uri="http://schemas.microsoft.com/office/2006/metadata/properties"/>
    <ds:schemaRef ds:uri="http://schemas.microsoft.com/office/infopath/2007/PartnerControls"/>
    <ds:schemaRef ds:uri="ec0433c1-05cc-43a9-9722-d9dbf57df284"/>
    <ds:schemaRef ds:uri="070e7e9f-0b74-437b-91a7-c162580a3d66"/>
  </ds:schemaRefs>
</ds:datastoreItem>
</file>

<file path=customXml/itemProps2.xml><?xml version="1.0" encoding="utf-8"?>
<ds:datastoreItem xmlns:ds="http://schemas.openxmlformats.org/officeDocument/2006/customXml" ds:itemID="{D925C603-836A-4EA7-BB55-66524D0AE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E62C2-E6DE-40D3-B0BA-63BADCD17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e7e9f-0b74-437b-91a7-c162580a3d66"/>
    <ds:schemaRef ds:uri="ec0433c1-05cc-43a9-9722-d9dbf57df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1537</Characters>
  <Application>Microsoft Office Word</Application>
  <DocSecurity>0</DocSecurity>
  <Lines>49</Lines>
  <Paragraphs>28</Paragraphs>
  <ScaleCrop>false</ScaleCrop>
  <Company>City of Tyler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mtlestage</dc:creator>
  <cp:keywords/>
  <cp:lastModifiedBy>April Earley</cp:lastModifiedBy>
  <cp:revision>2</cp:revision>
  <cp:lastPrinted>2025-05-02T15:04:00Z</cp:lastPrinted>
  <dcterms:created xsi:type="dcterms:W3CDTF">2026-01-23T17:51:00Z</dcterms:created>
  <dcterms:modified xsi:type="dcterms:W3CDTF">2026-01-23T17:51:00Z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1139456a05a340ab02c368d10a85d38d3e9b3ce948c7741b28d5af74dd9b87c3</vt:lpwstr>
  </property>
  <property fmtid="{D5CDD505-2E9C-101B-9397-08002B2CF9AE}" pid="3" name="MSIP_Label_c3e5ec71-886d-4f67-aabd-30fe630e81ce_Enabled">
    <vt:lpwstr>true</vt:lpwstr>
  </property>
  <property fmtid="{D5CDD505-2E9C-101B-9397-08002B2CF9AE}" pid="4" name="MSIP_Label_c3e5ec71-886d-4f67-aabd-30fe630e81ce_SetDate">
    <vt:lpwstr>2025-09-30T16:18:36Z</vt:lpwstr>
  </property>
  <property fmtid="{D5CDD505-2E9C-101B-9397-08002B2CF9AE}" pid="5" name="MSIP_Label_c3e5ec71-886d-4f67-aabd-30fe630e81ce_Method">
    <vt:lpwstr>Standard</vt:lpwstr>
  </property>
  <property fmtid="{D5CDD505-2E9C-101B-9397-08002B2CF9AE}" pid="6" name="MSIP_Label_c3e5ec71-886d-4f67-aabd-30fe630e81ce_Name">
    <vt:lpwstr>defa4170-0d19-0005-0004-bc88714345d2</vt:lpwstr>
  </property>
  <property fmtid="{D5CDD505-2E9C-101B-9397-08002B2CF9AE}" pid="7" name="MSIP_Label_c3e5ec71-886d-4f67-aabd-30fe630e81ce_SiteId">
    <vt:lpwstr>cdc553b0-f907-4fdc-b839-010a91092924</vt:lpwstr>
  </property>
  <property fmtid="{D5CDD505-2E9C-101B-9397-08002B2CF9AE}" pid="8" name="MSIP_Label_c3e5ec71-886d-4f67-aabd-30fe630e81ce_ActionId">
    <vt:lpwstr>7633b13b-0b81-468a-bcf5-dc3727503b92</vt:lpwstr>
  </property>
  <property fmtid="{D5CDD505-2E9C-101B-9397-08002B2CF9AE}" pid="9" name="MSIP_Label_c3e5ec71-886d-4f67-aabd-30fe630e81ce_ContentBits">
    <vt:lpwstr>0</vt:lpwstr>
  </property>
  <property fmtid="{D5CDD505-2E9C-101B-9397-08002B2CF9AE}" pid="10" name="MSIP_Label_c3e5ec71-886d-4f67-aabd-30fe630e81ce_Tag">
    <vt:lpwstr>10, 3, 0, 1</vt:lpwstr>
  </property>
  <property fmtid="{D5CDD505-2E9C-101B-9397-08002B2CF9AE}" pid="11" name="ContentTypeId">
    <vt:lpwstr>0x01010061BA5BCFB475F54EAFC39C22C84C8A68</vt:lpwstr>
  </property>
</Properties>
</file>